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24" w:rsidRPr="00C047F4" w:rsidRDefault="00657B24" w:rsidP="00657B2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:rsidR="00657B24" w:rsidRPr="00D401A7" w:rsidRDefault="00657B24" w:rsidP="00657B2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:rsidR="00657B24" w:rsidRPr="00D401A7" w:rsidRDefault="00657B24" w:rsidP="00657B24">
      <w:pPr>
        <w:jc w:val="both"/>
        <w:rPr>
          <w:b/>
          <w:bCs/>
        </w:rPr>
      </w:pPr>
      <w:r w:rsidRPr="0029694F">
        <w:rPr>
          <w:b/>
          <w:bCs/>
        </w:rPr>
        <w:t xml:space="preserve">W związku ze złożeniem Oferty w ramach postępowania </w:t>
      </w:r>
      <w:r w:rsidRPr="00D401A7">
        <w:rPr>
          <w:b/>
          <w:bCs/>
        </w:rPr>
        <w:t>NR RFP 024</w:t>
      </w:r>
      <w:r>
        <w:rPr>
          <w:b/>
          <w:bCs/>
        </w:rPr>
        <w:t>313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–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Opracowanie metod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bioanalitycznych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i oznaczenie AD-O51.4 </w:t>
      </w:r>
      <w:r>
        <w:rPr>
          <w:rStyle w:val="normaltextrun"/>
          <w:rFonts w:ascii="Calibri" w:hAnsi="Calibri" w:cs="Calibri"/>
          <w:b/>
          <w:bCs/>
          <w:strike/>
          <w:color w:val="D13438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oraz przeciwciał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przeciwlekowych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w surowicy od pacjentów klinicznych w standardzie DPL.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657B24" w:rsidRPr="0029694F" w:rsidRDefault="00657B24" w:rsidP="00657B24">
      <w:pPr>
        <w:jc w:val="both"/>
        <w:rPr>
          <w:b/>
          <w:bCs/>
        </w:rPr>
      </w:pPr>
      <w:r>
        <w:rPr>
          <w:b/>
          <w:bCs/>
        </w:rPr>
        <w:t xml:space="preserve">, </w:t>
      </w:r>
      <w:r>
        <w:t>oświadczam, że nie jestem:</w:t>
      </w:r>
    </w:p>
    <w:p w:rsidR="00657B24" w:rsidRDefault="00657B24" w:rsidP="00657B2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657B24" w:rsidRDefault="00657B24" w:rsidP="00657B2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="00657B24" w:rsidRDefault="00657B24" w:rsidP="00657B24">
      <w:pPr>
        <w:ind w:left="284" w:hanging="284"/>
        <w:jc w:val="both"/>
      </w:pPr>
      <w:r>
        <w:t>3.</w:t>
      </w:r>
      <w: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="00657B24" w:rsidRDefault="00657B24" w:rsidP="00657B24">
      <w:pPr>
        <w:spacing w:after="0"/>
        <w:ind w:left="6372" w:firstLine="708"/>
      </w:pPr>
    </w:p>
    <w:p w:rsidR="00657B24" w:rsidRDefault="00657B24" w:rsidP="00657B24">
      <w:pPr>
        <w:spacing w:after="0"/>
        <w:ind w:left="6372" w:firstLine="708"/>
      </w:pPr>
      <w:r>
        <w:lastRenderedPageBreak/>
        <w:t>…………………………………</w:t>
      </w:r>
    </w:p>
    <w:p w:rsidR="00657B24" w:rsidRPr="00E06831" w:rsidRDefault="00657B24" w:rsidP="00657B24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831">
        <w:rPr>
          <w:i/>
          <w:iCs/>
          <w:sz w:val="20"/>
          <w:szCs w:val="20"/>
        </w:rPr>
        <w:t>data, podpis</w:t>
      </w:r>
    </w:p>
    <w:p w:rsidR="001F3543" w:rsidRDefault="001F3543">
      <w:bookmarkStart w:id="0" w:name="_GoBack"/>
      <w:bookmarkEnd w:id="0"/>
    </w:p>
    <w:sectPr w:rsidR="001F3543" w:rsidSect="008C7832">
      <w:headerReference w:type="default" r:id="rId5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C2" w:rsidRDefault="00657B24">
    <w:pPr>
      <w:pStyle w:val="Nagwek"/>
    </w:pPr>
  </w:p>
  <w:p w:rsidR="004655C2" w:rsidRDefault="00657B24">
    <w:pPr>
      <w:pStyle w:val="Nagwek"/>
    </w:pPr>
  </w:p>
  <w:p w:rsidR="004655C2" w:rsidRDefault="00657B24" w:rsidP="004655C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E1C65C" wp14:editId="7E83B55F">
          <wp:extent cx="4328160" cy="956945"/>
          <wp:effectExtent l="0" t="0" r="0" b="0"/>
          <wp:docPr id="2" name="Picture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5C2" w:rsidRDefault="00657B2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4655C2" w:rsidRDefault="00657B24" w:rsidP="00C047F4">
    <w:pPr>
      <w:spacing w:line="276" w:lineRule="auto"/>
      <w:ind w:right="-3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1DD20AAE" wp14:editId="1DF070C8">
          <wp:extent cx="2181225" cy="723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047F4" w:rsidRPr="00930A0B" w:rsidRDefault="00657B2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:rsidR="00C047F4" w:rsidRDefault="00657B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24"/>
    <w:rsid w:val="001F3543"/>
    <w:rsid w:val="006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2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B24"/>
  </w:style>
  <w:style w:type="character" w:customStyle="1" w:styleId="normaltextrun">
    <w:name w:val="normaltextrun"/>
    <w:basedOn w:val="Domylnaczcionkaakapitu"/>
    <w:rsid w:val="00657B24"/>
  </w:style>
  <w:style w:type="character" w:customStyle="1" w:styleId="eop">
    <w:name w:val="eop"/>
    <w:basedOn w:val="Domylnaczcionkaakapitu"/>
    <w:rsid w:val="00657B24"/>
  </w:style>
  <w:style w:type="paragraph" w:styleId="Tekstdymka">
    <w:name w:val="Balloon Text"/>
    <w:basedOn w:val="Normalny"/>
    <w:link w:val="TekstdymkaZnak"/>
    <w:uiPriority w:val="99"/>
    <w:semiHidden/>
    <w:unhideWhenUsed/>
    <w:rsid w:val="0065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2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B24"/>
  </w:style>
  <w:style w:type="character" w:customStyle="1" w:styleId="normaltextrun">
    <w:name w:val="normaltextrun"/>
    <w:basedOn w:val="Domylnaczcionkaakapitu"/>
    <w:rsid w:val="00657B24"/>
  </w:style>
  <w:style w:type="character" w:customStyle="1" w:styleId="eop">
    <w:name w:val="eop"/>
    <w:basedOn w:val="Domylnaczcionkaakapitu"/>
    <w:rsid w:val="00657B24"/>
  </w:style>
  <w:style w:type="paragraph" w:styleId="Tekstdymka">
    <w:name w:val="Balloon Text"/>
    <w:basedOn w:val="Normalny"/>
    <w:link w:val="TekstdymkaZnak"/>
    <w:uiPriority w:val="99"/>
    <w:semiHidden/>
    <w:unhideWhenUsed/>
    <w:rsid w:val="0065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2024-03-13T06:32:00Z</dcterms:created>
  <dcterms:modified xsi:type="dcterms:W3CDTF">2024-03-13T06:33:00Z</dcterms:modified>
</cp:coreProperties>
</file>